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房产证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CN"/>
        </w:rPr>
        <w:t>与租凭合同一致</w:t>
      </w:r>
      <w:r>
        <w:rPr>
          <w:rFonts w:hint="default"/>
          <w:sz w:val="28"/>
          <w:szCs w:val="28"/>
          <w:lang w:eastAsia="zh-Hans"/>
        </w:rPr>
        <w:t>。</w:t>
      </w:r>
    </w:p>
    <w:p>
      <w:pPr>
        <w:rPr>
          <w:rFonts w:hint="eastAsia"/>
          <w:lang w:val="en-US" w:eastAsia="zh-Hans"/>
        </w:rPr>
      </w:pPr>
      <w:bookmarkStart w:id="0" w:name="_GoBack"/>
      <w:bookmarkEnd w:id="0"/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B8E0"/>
    <w:multiLevelType w:val="singleLevel"/>
    <w:tmpl w:val="DF7DB8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FCEB0F37"/>
    <w:rsid w:val="1A7B4A70"/>
    <w:rsid w:val="417A1C2D"/>
    <w:rsid w:val="5FF742DA"/>
    <w:rsid w:val="FCEB0F37"/>
    <w:rsid w:val="FFF38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12</TotalTime>
  <ScaleCrop>false</ScaleCrop>
  <LinksUpToDate>false</LinksUpToDate>
  <CharactersWithSpaces>51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2022-11-10T06:22:00Z</dcterms:created>
  <dc:creator>一碗粥</dc:creator>
  <cp:lastModifiedBy>rsj</cp:lastModifiedBy>
  <dcterms:modified xsi:type="dcterms:W3CDTF">2023-12-14T16:48:12Z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CA467D1E730535A83A476B63E9B7B0DC</vt:lpwstr>
  </property>
</Properties>
</file>